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F" w:rsidRPr="00767E6F" w:rsidRDefault="00E212A8">
      <w:pPr>
        <w:rPr>
          <w:rStyle w:val="tlid-translation"/>
          <w:lang w:val="en-US"/>
        </w:rPr>
      </w:pPr>
      <w:r w:rsidRPr="00401E98">
        <w:rPr>
          <w:rStyle w:val="tlid-translation"/>
          <w:lang w:val="en-US"/>
        </w:rPr>
        <w:t>It</w:t>
      </w:r>
      <w:r w:rsidRPr="0025359D">
        <w:rPr>
          <w:rStyle w:val="tlid-translation"/>
          <w:lang w:val="en-US"/>
        </w:rPr>
        <w:t xml:space="preserve"> </w:t>
      </w:r>
      <w:r>
        <w:rPr>
          <w:rStyle w:val="tlid-translation"/>
          <w:lang w:val="en-US"/>
        </w:rPr>
        <w:t>i</w:t>
      </w:r>
      <w:r w:rsidR="00767E6F" w:rsidRPr="00401E98">
        <w:rPr>
          <w:rStyle w:val="tlid-translation"/>
          <w:lang w:val="en-US"/>
        </w:rPr>
        <w:t>s great to be a man!</w:t>
      </w:r>
    </w:p>
    <w:p w:rsidR="005121B8" w:rsidRPr="00401E98" w:rsidRDefault="00767E6F">
      <w:pPr>
        <w:rPr>
          <w:rStyle w:val="tlid-translation"/>
          <w:lang w:val="en-US"/>
        </w:rPr>
      </w:pPr>
      <w:r w:rsidRPr="00401E98">
        <w:rPr>
          <w:rStyle w:val="tlid-translation"/>
          <w:lang w:val="en-US"/>
        </w:rPr>
        <w:t xml:space="preserve">• Minimally invasive endoscopic surgeries, including transurethral </w:t>
      </w:r>
      <w:proofErr w:type="spellStart"/>
      <w:r w:rsidRPr="00401E98">
        <w:rPr>
          <w:rStyle w:val="tlid-translation"/>
          <w:lang w:val="en-US"/>
        </w:rPr>
        <w:t>enucleation</w:t>
      </w:r>
      <w:proofErr w:type="spellEnd"/>
      <w:r w:rsidRPr="00401E98">
        <w:rPr>
          <w:rStyle w:val="tlid-translation"/>
          <w:lang w:val="en-US"/>
        </w:rPr>
        <w:t xml:space="preserve"> of prostate hyperplasia with a laser, transurethral interventions for urethral stricture, bladder cancer, </w:t>
      </w:r>
      <w:proofErr w:type="spellStart"/>
      <w:r w:rsidRPr="00401E98">
        <w:rPr>
          <w:rStyle w:val="tlid-translation"/>
          <w:lang w:val="en-US"/>
        </w:rPr>
        <w:t>ureter</w:t>
      </w:r>
      <w:proofErr w:type="spellEnd"/>
      <w:r w:rsidRPr="00401E98">
        <w:rPr>
          <w:rStyle w:val="tlid-translation"/>
          <w:lang w:val="en-US"/>
        </w:rPr>
        <w:t xml:space="preserve"> and kidney diseases;</w:t>
      </w:r>
      <w:r w:rsidRPr="00401E98">
        <w:rPr>
          <w:lang w:val="en-US"/>
        </w:rPr>
        <w:br/>
      </w:r>
      <w:r w:rsidRPr="00401E98">
        <w:rPr>
          <w:rStyle w:val="tlid-translation"/>
          <w:lang w:val="en-US"/>
        </w:rPr>
        <w:t xml:space="preserve">• Laparoscopic surgical interventions (excision of kidney cysts, removal of stones from the kidneys and </w:t>
      </w:r>
      <w:proofErr w:type="spellStart"/>
      <w:r w:rsidRPr="00401E98">
        <w:rPr>
          <w:rStyle w:val="tlid-translation"/>
          <w:lang w:val="en-US"/>
        </w:rPr>
        <w:t>ureter</w:t>
      </w:r>
      <w:proofErr w:type="spellEnd"/>
      <w:r w:rsidRPr="00401E98">
        <w:rPr>
          <w:rStyle w:val="tlid-translation"/>
          <w:lang w:val="en-US"/>
        </w:rPr>
        <w:t>);</w:t>
      </w:r>
      <w:r w:rsidRPr="00401E98">
        <w:rPr>
          <w:lang w:val="en-US"/>
        </w:rPr>
        <w:br/>
      </w:r>
      <w:r w:rsidRPr="00401E98">
        <w:rPr>
          <w:rStyle w:val="tlid-translation"/>
          <w:lang w:val="en-US"/>
        </w:rPr>
        <w:t>• Plastic surgery;</w:t>
      </w:r>
      <w:r w:rsidRPr="00401E98">
        <w:rPr>
          <w:lang w:val="en-US"/>
        </w:rPr>
        <w:br/>
      </w:r>
      <w:r w:rsidRPr="00401E98">
        <w:rPr>
          <w:rStyle w:val="tlid-translation"/>
          <w:lang w:val="en-US"/>
        </w:rPr>
        <w:t>• Conservative and surgical treatment of patients with diseases of the genitourinary sphere;</w:t>
      </w:r>
      <w:r w:rsidRPr="00401E98">
        <w:rPr>
          <w:lang w:val="en-US"/>
        </w:rPr>
        <w:br/>
      </w:r>
      <w:r w:rsidRPr="00401E98">
        <w:rPr>
          <w:rStyle w:val="tlid-translation"/>
          <w:lang w:val="en-US"/>
        </w:rPr>
        <w:t xml:space="preserve">• </w:t>
      </w:r>
      <w:proofErr w:type="spellStart"/>
      <w:r w:rsidRPr="00401E98">
        <w:rPr>
          <w:rStyle w:val="tlid-translation"/>
          <w:lang w:val="en-US"/>
        </w:rPr>
        <w:t>Percutaneous</w:t>
      </w:r>
      <w:proofErr w:type="spellEnd"/>
      <w:r w:rsidRPr="00401E98">
        <w:rPr>
          <w:rStyle w:val="tlid-translation"/>
          <w:lang w:val="en-US"/>
        </w:rPr>
        <w:t xml:space="preserve"> </w:t>
      </w:r>
      <w:proofErr w:type="spellStart"/>
      <w:r w:rsidRPr="00401E98">
        <w:rPr>
          <w:rStyle w:val="tlid-translation"/>
          <w:lang w:val="en-US"/>
        </w:rPr>
        <w:t>nephrolithotripsy</w:t>
      </w:r>
      <w:proofErr w:type="spellEnd"/>
      <w:r w:rsidRPr="00401E98">
        <w:rPr>
          <w:rStyle w:val="tlid-translation"/>
          <w:lang w:val="en-US"/>
        </w:rPr>
        <w:t xml:space="preserve"> with kidney stones;</w:t>
      </w:r>
      <w:r w:rsidRPr="00401E98">
        <w:rPr>
          <w:lang w:val="en-US"/>
        </w:rPr>
        <w:br/>
      </w:r>
      <w:r w:rsidRPr="00401E98">
        <w:rPr>
          <w:rStyle w:val="tlid-translation"/>
          <w:lang w:val="en-US"/>
        </w:rPr>
        <w:t>• Treatment of the genitourinary system in men.</w:t>
      </w:r>
    </w:p>
    <w:p w:rsidR="0025359D" w:rsidRPr="00401E98" w:rsidRDefault="0025359D">
      <w:pPr>
        <w:rPr>
          <w:rStyle w:val="tlid-translation"/>
          <w:lang w:val="en-US"/>
        </w:rPr>
      </w:pPr>
    </w:p>
    <w:p w:rsidR="0025359D" w:rsidRDefault="0025359D">
      <w:pPr>
        <w:rPr>
          <w:rStyle w:val="tlid-translation"/>
        </w:rPr>
      </w:pPr>
      <w:r w:rsidRPr="00401E98">
        <w:rPr>
          <w:rStyle w:val="tlid-translation"/>
          <w:lang w:val="en-US"/>
        </w:rPr>
        <w:t>• Urination disorder - frequent urging, soreness, and difficulty urinating. It can be caused by diseases of the kidneys, bladder, prostate gland or genitals.</w:t>
      </w:r>
      <w:r w:rsidRPr="00401E98">
        <w:rPr>
          <w:lang w:val="en-US"/>
        </w:rPr>
        <w:br/>
      </w:r>
      <w:r w:rsidRPr="00401E98">
        <w:rPr>
          <w:rStyle w:val="tlid-translation"/>
          <w:lang w:val="en-US"/>
        </w:rPr>
        <w:t>• Decreased potency. Often associated with natural age-related changes, if this occurs at a young age, you need to consult a specialist.</w:t>
      </w:r>
      <w:r w:rsidRPr="00401E98">
        <w:rPr>
          <w:lang w:val="en-US"/>
        </w:rPr>
        <w:br/>
      </w:r>
      <w:r w:rsidRPr="00401E98">
        <w:rPr>
          <w:rStyle w:val="tlid-translation"/>
          <w:lang w:val="en-US"/>
        </w:rPr>
        <w:t>• Discomfort in the perineum of the groin. These are characteristic symptoms of chronic inflammation of the prostate gland and other pathologies.</w:t>
      </w:r>
      <w:r w:rsidRPr="00401E98">
        <w:rPr>
          <w:lang w:val="en-US"/>
        </w:rPr>
        <w:br/>
      </w:r>
      <w:r w:rsidRPr="00401E98">
        <w:rPr>
          <w:rStyle w:val="tlid-translation"/>
          <w:lang w:val="en-US"/>
        </w:rPr>
        <w:t>• Back pain. It often indicates a serious kidney disease.</w:t>
      </w:r>
      <w:r w:rsidRPr="00401E98">
        <w:rPr>
          <w:lang w:val="en-US"/>
        </w:rPr>
        <w:br/>
      </w:r>
      <w:r w:rsidRPr="00401E98">
        <w:rPr>
          <w:rStyle w:val="tlid-translation"/>
          <w:lang w:val="en-US"/>
        </w:rPr>
        <w:t xml:space="preserve">• A prolonged absence of the desired Infertility. </w:t>
      </w:r>
      <w:proofErr w:type="spellStart"/>
      <w:r>
        <w:rPr>
          <w:rStyle w:val="tlid-translation"/>
        </w:rPr>
        <w:t>Pregnancy</w:t>
      </w:r>
      <w:proofErr w:type="spellEnd"/>
      <w:r>
        <w:rPr>
          <w:rStyle w:val="tlid-translation"/>
        </w:rPr>
        <w:t xml:space="preserve"> </w:t>
      </w:r>
      <w:proofErr w:type="spellStart"/>
      <w:r>
        <w:rPr>
          <w:rStyle w:val="tlid-translation"/>
        </w:rPr>
        <w:t>may</w:t>
      </w:r>
      <w:proofErr w:type="spellEnd"/>
      <w:r>
        <w:rPr>
          <w:rStyle w:val="tlid-translation"/>
        </w:rPr>
        <w:t xml:space="preserve"> </w:t>
      </w:r>
      <w:proofErr w:type="spellStart"/>
      <w:r>
        <w:rPr>
          <w:rStyle w:val="tlid-translation"/>
        </w:rPr>
        <w:t>be</w:t>
      </w:r>
      <w:proofErr w:type="spellEnd"/>
      <w:r>
        <w:rPr>
          <w:rStyle w:val="tlid-translation"/>
        </w:rPr>
        <w:t xml:space="preserve"> </w:t>
      </w:r>
      <w:proofErr w:type="spellStart"/>
      <w:r>
        <w:rPr>
          <w:rStyle w:val="tlid-translation"/>
        </w:rPr>
        <w:t>due</w:t>
      </w:r>
      <w:proofErr w:type="spellEnd"/>
      <w:r>
        <w:rPr>
          <w:rStyle w:val="tlid-translation"/>
        </w:rPr>
        <w:t xml:space="preserve"> to the "male" factor.</w:t>
      </w:r>
    </w:p>
    <w:p w:rsidR="0025359D" w:rsidRDefault="0025359D">
      <w:pPr>
        <w:rPr>
          <w:rStyle w:val="tlid-translation"/>
        </w:rPr>
      </w:pPr>
    </w:p>
    <w:p w:rsidR="0025359D" w:rsidRPr="0025359D" w:rsidRDefault="0025359D">
      <w:pPr>
        <w:rPr>
          <w:rStyle w:val="tlid-translation"/>
          <w:lang w:val="en-US"/>
        </w:rPr>
      </w:pPr>
      <w:proofErr w:type="gramStart"/>
      <w:r>
        <w:rPr>
          <w:rStyle w:val="gt-baf-cell"/>
          <w:lang w:val="en-US"/>
        </w:rPr>
        <w:t>O</w:t>
      </w:r>
      <w:r w:rsidRPr="0025359D">
        <w:rPr>
          <w:rStyle w:val="gt-baf-cell"/>
          <w:lang w:val="en-US"/>
        </w:rPr>
        <w:t>f current interest</w:t>
      </w:r>
      <w:r>
        <w:rPr>
          <w:rStyle w:val="gt-baf-cell"/>
          <w:lang w:val="en-US"/>
        </w:rPr>
        <w:t>.</w:t>
      </w:r>
      <w:proofErr w:type="gramEnd"/>
    </w:p>
    <w:p w:rsidR="00EE5452" w:rsidRPr="00401E98" w:rsidRDefault="0025359D">
      <w:pPr>
        <w:rPr>
          <w:rStyle w:val="tlid-translation"/>
          <w:lang w:val="en-US"/>
        </w:rPr>
      </w:pPr>
      <w:r w:rsidRPr="00401E98">
        <w:rPr>
          <w:rStyle w:val="tlid-translation"/>
          <w:lang w:val="en-US"/>
        </w:rPr>
        <w:t>Today, diseases of the prostate gland are becoming increasingly important</w:t>
      </w:r>
      <w:proofErr w:type="gramStart"/>
      <w:r w:rsidRPr="00401E98">
        <w:rPr>
          <w:rStyle w:val="tlid-translation"/>
          <w:lang w:val="en-US"/>
        </w:rPr>
        <w:t>:</w:t>
      </w:r>
      <w:proofErr w:type="gramEnd"/>
      <w:r w:rsidRPr="00401E98">
        <w:rPr>
          <w:lang w:val="en-US"/>
        </w:rPr>
        <w:br/>
      </w:r>
      <w:r w:rsidRPr="00401E98">
        <w:rPr>
          <w:rStyle w:val="tlid-translation"/>
          <w:lang w:val="en-US"/>
        </w:rPr>
        <w:t>• Hyperplasia (adenoma). According to various sources, it occurs in every second man after 40 years.</w:t>
      </w:r>
      <w:r w:rsidRPr="00401E98">
        <w:rPr>
          <w:lang w:val="en-US"/>
        </w:rPr>
        <w:br/>
      </w:r>
      <w:r w:rsidRPr="00401E98">
        <w:rPr>
          <w:rStyle w:val="tlid-translation"/>
          <w:lang w:val="en-US"/>
        </w:rPr>
        <w:t xml:space="preserve">•Prostate cancer. Gradually takes the leading position in the sad statistics of </w:t>
      </w:r>
      <w:r w:rsidR="00EE5452" w:rsidRPr="00401E98">
        <w:rPr>
          <w:rStyle w:val="tlid-translation"/>
          <w:lang w:val="en-US"/>
        </w:rPr>
        <w:t>men’s oncology</w:t>
      </w:r>
      <w:r w:rsidRPr="00401E98">
        <w:rPr>
          <w:rStyle w:val="tlid-translation"/>
          <w:lang w:val="en-US"/>
        </w:rPr>
        <w:t xml:space="preserve">, moreover, it is “getting younger.” </w:t>
      </w:r>
    </w:p>
    <w:p w:rsidR="0025359D" w:rsidRPr="00401E98" w:rsidRDefault="00401E98">
      <w:pPr>
        <w:rPr>
          <w:rStyle w:val="tlid-translation"/>
          <w:lang w:val="en-US"/>
        </w:rPr>
      </w:pPr>
      <w:r>
        <w:rPr>
          <w:rStyle w:val="tlid-translation"/>
          <w:lang w:val="en-US"/>
        </w:rPr>
        <w:t>Male issues</w:t>
      </w:r>
      <w:r w:rsidR="009E633B" w:rsidRPr="00401E98">
        <w:rPr>
          <w:rStyle w:val="tlid-translation"/>
          <w:lang w:val="en-US"/>
        </w:rPr>
        <w:t xml:space="preserve"> can be solved under the condition of early diagnosis and timely high-tech treatment! </w:t>
      </w:r>
      <w:r w:rsidR="0025359D" w:rsidRPr="00401E98">
        <w:rPr>
          <w:rStyle w:val="tlid-translation"/>
          <w:lang w:val="en-US"/>
        </w:rPr>
        <w:t xml:space="preserve">KFU clinic offers </w:t>
      </w:r>
      <w:r w:rsidR="009E633B" w:rsidRPr="00401E98">
        <w:rPr>
          <w:rStyle w:val="tlid-translation"/>
          <w:lang w:val="en-US"/>
        </w:rPr>
        <w:t>comprehensive examination programs</w:t>
      </w:r>
      <w:r w:rsidR="0025359D" w:rsidRPr="00401E98">
        <w:rPr>
          <w:rStyle w:val="tlid-translation"/>
          <w:lang w:val="en-US"/>
        </w:rPr>
        <w:t xml:space="preserve">, including specialist consultation, examination, </w:t>
      </w:r>
      <w:proofErr w:type="gramStart"/>
      <w:r w:rsidR="0025359D" w:rsidRPr="00401E98">
        <w:rPr>
          <w:rStyle w:val="tlid-translation"/>
          <w:lang w:val="en-US"/>
        </w:rPr>
        <w:t>instrumental</w:t>
      </w:r>
      <w:proofErr w:type="gramEnd"/>
      <w:r w:rsidR="0025359D" w:rsidRPr="00401E98">
        <w:rPr>
          <w:rStyle w:val="tlid-translation"/>
          <w:lang w:val="en-US"/>
        </w:rPr>
        <w:t xml:space="preserve"> and laboratory diagnostics. </w:t>
      </w:r>
      <w:r w:rsidR="00EE5452" w:rsidRPr="00401E98">
        <w:rPr>
          <w:rStyle w:val="tlid-translation"/>
          <w:lang w:val="en-US"/>
        </w:rPr>
        <w:t>According to the latest recommendations, men over 40 must visit a</w:t>
      </w:r>
      <w:r w:rsidR="00601872" w:rsidRPr="00401E98">
        <w:rPr>
          <w:rStyle w:val="tlid-translation"/>
          <w:lang w:val="en-US"/>
        </w:rPr>
        <w:t>n</w:t>
      </w:r>
      <w:r w:rsidR="00EE5452" w:rsidRPr="00401E98">
        <w:rPr>
          <w:rStyle w:val="tlid-translation"/>
          <w:lang w:val="en-US"/>
        </w:rPr>
        <w:t xml:space="preserve"> urologist at least once a year.</w:t>
      </w:r>
    </w:p>
    <w:p w:rsidR="00601872" w:rsidRPr="00401E98" w:rsidRDefault="00601872">
      <w:pPr>
        <w:rPr>
          <w:rStyle w:val="tlid-translation"/>
          <w:lang w:val="en-US"/>
        </w:rPr>
      </w:pPr>
    </w:p>
    <w:p w:rsidR="00601872" w:rsidRPr="00767E6F" w:rsidRDefault="00601872">
      <w:pPr>
        <w:rPr>
          <w:lang w:val="en-US"/>
        </w:rPr>
      </w:pPr>
      <w:r w:rsidRPr="00401E98">
        <w:rPr>
          <w:rStyle w:val="tlid-translation"/>
          <w:lang w:val="en-US"/>
        </w:rPr>
        <w:t>Three reasons to apply to KFU Clinic</w:t>
      </w:r>
      <w:proofErr w:type="gramStart"/>
      <w:r w:rsidRPr="00401E98">
        <w:rPr>
          <w:rStyle w:val="tlid-translation"/>
          <w:lang w:val="en-US"/>
        </w:rPr>
        <w:t>:</w:t>
      </w:r>
      <w:proofErr w:type="gramEnd"/>
      <w:r w:rsidRPr="00401E98">
        <w:rPr>
          <w:lang w:val="en-US"/>
        </w:rPr>
        <w:br/>
      </w:r>
      <w:r w:rsidRPr="00401E98">
        <w:rPr>
          <w:rStyle w:val="tlid-translation"/>
          <w:lang w:val="en-US"/>
        </w:rPr>
        <w:t>• Rich experience. The Department of Urology has specialized in male issues since 1987. Every year, the most modern methods and technologies are successfully introduced here.</w:t>
      </w:r>
      <w:r w:rsidRPr="00401E98">
        <w:rPr>
          <w:lang w:val="en-US"/>
        </w:rPr>
        <w:br/>
      </w:r>
      <w:r w:rsidRPr="00401E98">
        <w:rPr>
          <w:rStyle w:val="tlid-translation"/>
          <w:lang w:val="en-US"/>
        </w:rPr>
        <w:t xml:space="preserve">• Advanced equipment. The treatment uses modern medical equipment, which is constantly updated. In particular, endoscopic equipment with X-ray </w:t>
      </w:r>
      <w:proofErr w:type="gramStart"/>
      <w:r w:rsidRPr="00401E98">
        <w:rPr>
          <w:rStyle w:val="tlid-translation"/>
          <w:lang w:val="en-US"/>
        </w:rPr>
        <w:t>support</w:t>
      </w:r>
      <w:proofErr w:type="gramEnd"/>
      <w:r w:rsidRPr="00401E98">
        <w:rPr>
          <w:rStyle w:val="tlid-translation"/>
          <w:lang w:val="en-US"/>
        </w:rPr>
        <w:t>, a stand with a software package that allows you to achieve better visualization, various types of lasers.</w:t>
      </w:r>
      <w:r w:rsidRPr="00401E98">
        <w:rPr>
          <w:lang w:val="en-US"/>
        </w:rPr>
        <w:br/>
      </w:r>
      <w:r w:rsidRPr="00401E98">
        <w:rPr>
          <w:rStyle w:val="tlid-translation"/>
          <w:lang w:val="en-US"/>
        </w:rPr>
        <w:t>• Better quality. Statistics say that the more the doctor operates, the higher the quality of his work. In addition to elective surgery, the department deals with emergency cases. About 2500 operations are performed per year. At the same time, the use of minimally invasive technologies allows for earlier recovery and return to working capacity.</w:t>
      </w:r>
    </w:p>
    <w:sectPr w:rsidR="00601872" w:rsidRPr="00767E6F" w:rsidSect="00512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E6F"/>
    <w:rsid w:val="0025359D"/>
    <w:rsid w:val="00401E98"/>
    <w:rsid w:val="005121B8"/>
    <w:rsid w:val="00601872"/>
    <w:rsid w:val="00767E6F"/>
    <w:rsid w:val="009E633B"/>
    <w:rsid w:val="00E212A8"/>
    <w:rsid w:val="00EE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767E6F"/>
  </w:style>
  <w:style w:type="character" w:customStyle="1" w:styleId="gt-baf-cell">
    <w:name w:val="gt-baf-cell"/>
    <w:basedOn w:val="a0"/>
    <w:rsid w:val="00253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ISadykov</dc:creator>
  <cp:keywords/>
  <dc:description/>
  <cp:lastModifiedBy>ISadykov</cp:lastModifiedBy>
  <cp:revision>7</cp:revision>
  <dcterms:created xsi:type="dcterms:W3CDTF">2019-12-18T04:44:00Z</dcterms:created>
  <dcterms:modified xsi:type="dcterms:W3CDTF">2019-12-18T05:28:00Z</dcterms:modified>
</cp:coreProperties>
</file>